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ED1029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14.05.2019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367-п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46FEA" w:rsidRDefault="0073510D" w:rsidP="00546FEA">
      <w:pPr>
        <w:pStyle w:val="a9"/>
        <w:tabs>
          <w:tab w:val="left" w:pos="5103"/>
        </w:tabs>
        <w:ind w:right="4676"/>
      </w:pPr>
      <w:r>
        <w:t xml:space="preserve">О внесении изменений в </w:t>
      </w:r>
      <w:fldSimple w:instr=" DOCPROPERTY  doc_summary  \* MERGEFORMAT ">
        <w:r>
          <w:t>Порядок</w:t>
        </w:r>
        <w:r w:rsidR="00546FEA">
          <w:t xml:space="preserve"> применения к муниципальным служащим администрации </w:t>
        </w:r>
        <w:r w:rsidR="008759E5">
          <w:t>города Краснокамска</w:t>
        </w:r>
        <w:r w:rsidR="00546FEA">
          <w:t xml:space="preserve"> </w:t>
        </w:r>
        <w:r w:rsidR="00546FEA">
          <w:rPr>
            <w:szCs w:val="28"/>
          </w:rPr>
          <w:t xml:space="preserve"> </w:t>
        </w:r>
        <w:r w:rsidR="00546FEA">
  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fldSimple>
      <w:r>
        <w:t>, утвержденный постановлением администрации города Краснокамска от 04.03.2019 № 187-п</w:t>
      </w:r>
    </w:p>
    <w:p w:rsidR="00546FEA" w:rsidRPr="00546FEA" w:rsidRDefault="00546FEA" w:rsidP="004F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 xml:space="preserve">В соответствии с частью 3 статьи 27.1 Федерального закона от 02 марта 2007 г. № 25-ФЗ «О муниципальной службе в Российской Федерации», </w:t>
      </w:r>
      <w:r w:rsidR="004F2A0E">
        <w:rPr>
          <w:rFonts w:ascii="Times New Roman" w:hAnsi="Times New Roman"/>
          <w:spacing w:val="2"/>
          <w:sz w:val="28"/>
          <w:szCs w:val="28"/>
        </w:rPr>
        <w:t xml:space="preserve">Законом Пермского края от 04 мая 2008 г. № 228-ПК «О муниципальной службе в Пермском крае» (в редакции от 14.12.2018 № 315-ПК), </w:t>
      </w:r>
      <w:r w:rsidRPr="00546FEA">
        <w:rPr>
          <w:rFonts w:ascii="Times New Roman" w:hAnsi="Times New Roman"/>
          <w:spacing w:val="2"/>
          <w:sz w:val="28"/>
          <w:szCs w:val="28"/>
        </w:rPr>
        <w:t>Указом губернатора Пермского края  от 19 июля 2012 г. №</w:t>
      </w:r>
      <w:r w:rsidR="004F2A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46FEA">
        <w:rPr>
          <w:rFonts w:ascii="Times New Roman" w:hAnsi="Times New Roman"/>
          <w:spacing w:val="2"/>
          <w:sz w:val="28"/>
          <w:szCs w:val="28"/>
        </w:rPr>
        <w:t>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</w:t>
      </w:r>
      <w:r w:rsidR="0073510D">
        <w:rPr>
          <w:rFonts w:ascii="Times New Roman" w:hAnsi="Times New Roman"/>
          <w:spacing w:val="2"/>
          <w:sz w:val="28"/>
          <w:szCs w:val="28"/>
        </w:rPr>
        <w:t xml:space="preserve"> (в редакции от 28.02.2019 № 26)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администрация </w:t>
      </w:r>
      <w:r w:rsidR="008759E5">
        <w:rPr>
          <w:rFonts w:ascii="Times New Roman" w:hAnsi="Times New Roman"/>
          <w:spacing w:val="2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46FEA" w:rsidRPr="00546FEA" w:rsidRDefault="00546FEA" w:rsidP="004F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ПОСТАНОВЛЯЕТ:</w:t>
      </w:r>
    </w:p>
    <w:p w:rsidR="00546FEA" w:rsidRDefault="00546FEA" w:rsidP="00ED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 xml:space="preserve">1. </w:t>
      </w:r>
      <w:r w:rsidR="0073510D">
        <w:rPr>
          <w:rFonts w:ascii="Times New Roman" w:hAnsi="Times New Roman"/>
          <w:spacing w:val="2"/>
          <w:sz w:val="28"/>
          <w:szCs w:val="28"/>
        </w:rPr>
        <w:t xml:space="preserve">Внести в 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Порядок применения к муниципальным служащим администрации </w:t>
      </w:r>
      <w:r w:rsidR="004F2A0E">
        <w:rPr>
          <w:rFonts w:ascii="Times New Roman" w:hAnsi="Times New Roman"/>
          <w:spacing w:val="2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546FEA">
        <w:rPr>
          <w:rFonts w:ascii="Times New Roman" w:hAnsi="Times New Roman"/>
          <w:bCs/>
          <w:sz w:val="28"/>
          <w:szCs w:val="28"/>
        </w:rPr>
        <w:t xml:space="preserve"> </w:t>
      </w:r>
      <w:r w:rsidR="0073510D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города Краснокамска от 04</w:t>
      </w:r>
      <w:r w:rsidR="005851BA">
        <w:rPr>
          <w:rFonts w:ascii="Times New Roman" w:hAnsi="Times New Roman"/>
          <w:bCs/>
          <w:sz w:val="28"/>
          <w:szCs w:val="28"/>
        </w:rPr>
        <w:t>.03.2019</w:t>
      </w:r>
      <w:r w:rsidR="0073510D">
        <w:rPr>
          <w:rFonts w:ascii="Times New Roman" w:hAnsi="Times New Roman"/>
          <w:bCs/>
          <w:sz w:val="28"/>
          <w:szCs w:val="28"/>
        </w:rPr>
        <w:t xml:space="preserve"> № 187-п «Об утверждении </w:t>
      </w:r>
      <w:r w:rsidR="0073510D" w:rsidRPr="00546FEA">
        <w:rPr>
          <w:rFonts w:ascii="Times New Roman" w:hAnsi="Times New Roman"/>
          <w:spacing w:val="2"/>
          <w:sz w:val="28"/>
          <w:szCs w:val="28"/>
        </w:rPr>
        <w:t>Поряд</w:t>
      </w:r>
      <w:r w:rsidR="0073510D">
        <w:rPr>
          <w:rFonts w:ascii="Times New Roman" w:hAnsi="Times New Roman"/>
          <w:spacing w:val="2"/>
          <w:sz w:val="28"/>
          <w:szCs w:val="28"/>
        </w:rPr>
        <w:t>ка</w:t>
      </w:r>
      <w:r w:rsidR="0073510D" w:rsidRPr="00546FEA">
        <w:rPr>
          <w:rFonts w:ascii="Times New Roman" w:hAnsi="Times New Roman"/>
          <w:spacing w:val="2"/>
          <w:sz w:val="28"/>
          <w:szCs w:val="28"/>
        </w:rPr>
        <w:t xml:space="preserve"> применения к муниципальным служащим администрации </w:t>
      </w:r>
      <w:r w:rsidR="0073510D">
        <w:rPr>
          <w:rFonts w:ascii="Times New Roman" w:hAnsi="Times New Roman"/>
          <w:spacing w:val="2"/>
          <w:sz w:val="28"/>
          <w:szCs w:val="28"/>
        </w:rPr>
        <w:t>города Краснокамска</w:t>
      </w:r>
      <w:r w:rsidR="00ED102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3510D" w:rsidRPr="00546FEA">
        <w:rPr>
          <w:rFonts w:ascii="Times New Roman" w:hAnsi="Times New Roman"/>
          <w:spacing w:val="2"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3510D">
        <w:rPr>
          <w:rFonts w:ascii="Times New Roman" w:hAnsi="Times New Roman"/>
          <w:spacing w:val="2"/>
          <w:sz w:val="28"/>
          <w:szCs w:val="28"/>
        </w:rPr>
        <w:t>», следующие изменения:</w:t>
      </w:r>
    </w:p>
    <w:p w:rsidR="00ED1029" w:rsidRDefault="0073510D" w:rsidP="00ED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5851B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пункт 2.2.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«Общие условия применения взыскания за коррупционные правонарушения» Порядка изложить в следующей редакции:</w:t>
      </w:r>
    </w:p>
    <w:p w:rsidR="00ED1029" w:rsidRDefault="0073510D" w:rsidP="00ED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134B1"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134B1">
        <w:rPr>
          <w:rFonts w:ascii="Times New Roman" w:hAnsi="Times New Roman"/>
          <w:sz w:val="28"/>
          <w:szCs w:val="28"/>
          <w:lang w:eastAsia="ru-RU"/>
        </w:rPr>
        <w:t>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0134B1" w:rsidRPr="00ED1029" w:rsidRDefault="000134B1" w:rsidP="00ED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 каждое коррупционное правонарушение может быть применено только одно взыскание.».</w:t>
      </w:r>
    </w:p>
    <w:p w:rsidR="00546FEA" w:rsidRPr="00546FEA" w:rsidRDefault="00F14894" w:rsidP="00ED102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6FEA" w:rsidRPr="00546FEA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специальном выпуске «Официальные материалы органов местного самоуправления Краснокамского </w:t>
      </w:r>
      <w:r w:rsidR="004F2A0E">
        <w:rPr>
          <w:rFonts w:ascii="Times New Roman" w:hAnsi="Times New Roman"/>
          <w:sz w:val="28"/>
          <w:szCs w:val="28"/>
        </w:rPr>
        <w:t>городского округа</w:t>
      </w:r>
      <w:r w:rsidR="00546FEA" w:rsidRPr="00546FEA">
        <w:rPr>
          <w:rFonts w:ascii="Times New Roman" w:hAnsi="Times New Roman"/>
          <w:sz w:val="28"/>
          <w:szCs w:val="28"/>
        </w:rPr>
        <w:t xml:space="preserve">» газеты «Краснокамская звезда» </w:t>
      </w:r>
      <w:r w:rsidR="00546FEA" w:rsidRPr="00546FEA">
        <w:rPr>
          <w:rFonts w:ascii="Times New Roman" w:hAnsi="Times New Roman"/>
          <w:noProof/>
          <w:sz w:val="28"/>
          <w:szCs w:val="28"/>
        </w:rPr>
        <w:t xml:space="preserve">и размещению на официальном сайте </w:t>
      </w:r>
      <w:r w:rsidR="004F2A0E">
        <w:rPr>
          <w:rFonts w:ascii="Times New Roman" w:hAnsi="Times New Roman"/>
          <w:noProof/>
          <w:sz w:val="28"/>
          <w:szCs w:val="28"/>
        </w:rPr>
        <w:t>Краснокамского городского округа</w:t>
      </w:r>
      <w:r w:rsidR="00546FEA" w:rsidRPr="00546FEA">
        <w:rPr>
          <w:rFonts w:ascii="Times New Roman" w:hAnsi="Times New Roman"/>
          <w:noProof/>
          <w:sz w:val="28"/>
          <w:szCs w:val="28"/>
        </w:rPr>
        <w:t xml:space="preserve"> в сети Интернет </w:t>
      </w:r>
      <w:r w:rsidR="00546FEA" w:rsidRPr="00546FEA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="00546FEA" w:rsidRPr="00546FEA">
        <w:rPr>
          <w:rFonts w:ascii="Times New Roman" w:hAnsi="Times New Roman"/>
          <w:noProof/>
          <w:sz w:val="28"/>
          <w:szCs w:val="28"/>
        </w:rPr>
        <w:t>.</w:t>
      </w:r>
      <w:r w:rsidR="00546FEA" w:rsidRPr="00546FEA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546FEA" w:rsidRPr="00546FEA">
        <w:rPr>
          <w:rFonts w:ascii="Times New Roman" w:hAnsi="Times New Roman"/>
          <w:noProof/>
          <w:sz w:val="28"/>
          <w:szCs w:val="28"/>
        </w:rPr>
        <w:t>.</w:t>
      </w:r>
      <w:r w:rsidR="004F2A0E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546FEA" w:rsidRPr="00546FEA">
        <w:rPr>
          <w:rFonts w:ascii="Times New Roman" w:hAnsi="Times New Roman"/>
          <w:noProof/>
          <w:sz w:val="28"/>
          <w:szCs w:val="28"/>
        </w:rPr>
        <w:t>.</w:t>
      </w:r>
    </w:p>
    <w:p w:rsidR="00546FEA" w:rsidRPr="00546FEA" w:rsidRDefault="00F14894" w:rsidP="00ED10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6FEA" w:rsidRPr="00546FE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546FEA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546FEA" w:rsidRPr="00546F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D1029">
        <w:rPr>
          <w:rFonts w:ascii="Times New Roman" w:hAnsi="Times New Roman" w:cs="Times New Roman"/>
          <w:sz w:val="28"/>
          <w:szCs w:val="28"/>
        </w:rPr>
        <w:t>города Краснокамска О.С</w:t>
      </w:r>
      <w:r w:rsidR="00546FEA">
        <w:rPr>
          <w:rFonts w:ascii="Times New Roman" w:hAnsi="Times New Roman" w:cs="Times New Roman"/>
          <w:sz w:val="28"/>
          <w:szCs w:val="28"/>
        </w:rPr>
        <w:t>.Жернакову</w:t>
      </w:r>
      <w:r w:rsidR="00546FEA" w:rsidRPr="00546FEA">
        <w:rPr>
          <w:rFonts w:ascii="Times New Roman" w:hAnsi="Times New Roman" w:cs="Times New Roman"/>
          <w:sz w:val="28"/>
          <w:szCs w:val="28"/>
        </w:rPr>
        <w:t>.</w:t>
      </w:r>
    </w:p>
    <w:p w:rsidR="00546FEA" w:rsidRPr="00546FEA" w:rsidRDefault="00546FEA" w:rsidP="00ED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0E" w:rsidRPr="003956DD" w:rsidRDefault="004F2A0E" w:rsidP="00ED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0E" w:rsidRPr="003956DD" w:rsidRDefault="004F2A0E" w:rsidP="00ED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029" w:rsidRP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46FE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z w:val="28"/>
          <w:szCs w:val="28"/>
        </w:rPr>
        <w:t xml:space="preserve"> </w:t>
      </w:r>
      <w:r w:rsidR="00ED1029">
        <w:rPr>
          <w:rFonts w:ascii="Times New Roman" w:hAnsi="Times New Roman"/>
          <w:sz w:val="28"/>
          <w:szCs w:val="28"/>
        </w:rPr>
        <w:t>–</w:t>
      </w:r>
    </w:p>
    <w:p w:rsid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46FE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46FEA" w:rsidRP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F2A0E">
        <w:rPr>
          <w:rFonts w:ascii="Times New Roman" w:hAnsi="Times New Roman"/>
          <w:sz w:val="28"/>
          <w:szCs w:val="28"/>
        </w:rPr>
        <w:t xml:space="preserve"> </w:t>
      </w:r>
      <w:r w:rsidR="00ED1029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ED1029">
        <w:rPr>
          <w:rFonts w:ascii="Times New Roman" w:hAnsi="Times New Roman"/>
          <w:sz w:val="28"/>
          <w:szCs w:val="28"/>
        </w:rPr>
        <w:t xml:space="preserve">        </w:t>
      </w:r>
      <w:r w:rsidR="004F2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И.Я.Быкариз</w:t>
      </w: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4894" w:rsidRDefault="00F14894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4894" w:rsidRDefault="00F14894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4894" w:rsidRDefault="00F14894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4894" w:rsidRDefault="00F14894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4894" w:rsidRDefault="00F14894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4894" w:rsidRPr="00546FEA" w:rsidRDefault="00F14894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F2A0E" w:rsidRPr="004F2A0E" w:rsidRDefault="004F2A0E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46FEA" w:rsidRP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46FEA">
        <w:rPr>
          <w:rFonts w:ascii="Times New Roman" w:hAnsi="Times New Roman"/>
          <w:sz w:val="24"/>
          <w:szCs w:val="24"/>
        </w:rPr>
        <w:t>Благиных А.В.</w:t>
      </w:r>
    </w:p>
    <w:p w:rsidR="00546FEA" w:rsidRP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46FEA">
        <w:rPr>
          <w:rFonts w:ascii="Times New Roman" w:hAnsi="Times New Roman"/>
          <w:sz w:val="24"/>
          <w:szCs w:val="24"/>
        </w:rPr>
        <w:t>4-49-01</w:t>
      </w:r>
    </w:p>
    <w:sectPr w:rsidR="00546FEA" w:rsidRPr="00546FEA" w:rsidSect="00087AA0">
      <w:headerReference w:type="default" r:id="rId7"/>
      <w:pgSz w:w="11906" w:h="16838"/>
      <w:pgMar w:top="1134" w:right="567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87" w:rsidRDefault="00AF7687" w:rsidP="00C22025">
      <w:pPr>
        <w:spacing w:after="0" w:line="240" w:lineRule="auto"/>
      </w:pPr>
      <w:r>
        <w:separator/>
      </w:r>
    </w:p>
  </w:endnote>
  <w:endnote w:type="continuationSeparator" w:id="0">
    <w:p w:rsidR="00AF7687" w:rsidRDefault="00AF768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87" w:rsidRDefault="00AF7687" w:rsidP="00C22025">
      <w:pPr>
        <w:spacing w:after="0" w:line="240" w:lineRule="auto"/>
      </w:pPr>
      <w:r>
        <w:separator/>
      </w:r>
    </w:p>
  </w:footnote>
  <w:footnote w:type="continuationSeparator" w:id="0">
    <w:p w:rsidR="00AF7687" w:rsidRDefault="00AF768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D1029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EA"/>
    <w:rsid w:val="00002DF4"/>
    <w:rsid w:val="000134B1"/>
    <w:rsid w:val="00021652"/>
    <w:rsid w:val="00040043"/>
    <w:rsid w:val="00055CA6"/>
    <w:rsid w:val="00087AA0"/>
    <w:rsid w:val="00094701"/>
    <w:rsid w:val="00107B14"/>
    <w:rsid w:val="00122780"/>
    <w:rsid w:val="00140B00"/>
    <w:rsid w:val="001857D8"/>
    <w:rsid w:val="001D222F"/>
    <w:rsid w:val="002A600B"/>
    <w:rsid w:val="002D4C3E"/>
    <w:rsid w:val="003360D4"/>
    <w:rsid w:val="00366CA1"/>
    <w:rsid w:val="00385821"/>
    <w:rsid w:val="003956DD"/>
    <w:rsid w:val="003A0F98"/>
    <w:rsid w:val="003B0E5D"/>
    <w:rsid w:val="004037B9"/>
    <w:rsid w:val="004F2A0E"/>
    <w:rsid w:val="0054149A"/>
    <w:rsid w:val="00546FEA"/>
    <w:rsid w:val="00583DD3"/>
    <w:rsid w:val="005851BA"/>
    <w:rsid w:val="005B142E"/>
    <w:rsid w:val="005D35AC"/>
    <w:rsid w:val="005D3BD0"/>
    <w:rsid w:val="005D44A3"/>
    <w:rsid w:val="00620311"/>
    <w:rsid w:val="00666B30"/>
    <w:rsid w:val="006861B7"/>
    <w:rsid w:val="006D6FDD"/>
    <w:rsid w:val="00713C22"/>
    <w:rsid w:val="0073510D"/>
    <w:rsid w:val="0074222E"/>
    <w:rsid w:val="007B5D03"/>
    <w:rsid w:val="00806FEC"/>
    <w:rsid w:val="00852543"/>
    <w:rsid w:val="008759E5"/>
    <w:rsid w:val="00884AF7"/>
    <w:rsid w:val="008C012B"/>
    <w:rsid w:val="00932FE6"/>
    <w:rsid w:val="009378BD"/>
    <w:rsid w:val="00952ADE"/>
    <w:rsid w:val="009D4C17"/>
    <w:rsid w:val="009E60E2"/>
    <w:rsid w:val="009F47B3"/>
    <w:rsid w:val="009F5B35"/>
    <w:rsid w:val="00A60106"/>
    <w:rsid w:val="00A817B6"/>
    <w:rsid w:val="00A9395F"/>
    <w:rsid w:val="00A94700"/>
    <w:rsid w:val="00AF7687"/>
    <w:rsid w:val="00B27F5B"/>
    <w:rsid w:val="00B30598"/>
    <w:rsid w:val="00B64FA8"/>
    <w:rsid w:val="00B72D8C"/>
    <w:rsid w:val="00BA10A9"/>
    <w:rsid w:val="00C22025"/>
    <w:rsid w:val="00C25A69"/>
    <w:rsid w:val="00C75882"/>
    <w:rsid w:val="00C80A0E"/>
    <w:rsid w:val="00C9562C"/>
    <w:rsid w:val="00CA14FA"/>
    <w:rsid w:val="00CF248D"/>
    <w:rsid w:val="00D26B1B"/>
    <w:rsid w:val="00D854E4"/>
    <w:rsid w:val="00DF4805"/>
    <w:rsid w:val="00E708C4"/>
    <w:rsid w:val="00E7583D"/>
    <w:rsid w:val="00E84158"/>
    <w:rsid w:val="00ED1029"/>
    <w:rsid w:val="00EE3755"/>
    <w:rsid w:val="00F14894"/>
    <w:rsid w:val="00F25C99"/>
    <w:rsid w:val="00F96738"/>
    <w:rsid w:val="00FA6FF9"/>
    <w:rsid w:val="00FB6AA6"/>
    <w:rsid w:val="00FD25FA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7FBA7"/>
  <w15:docId w15:val="{2B32F2B5-5753-4FD4-8165-460DC6B1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2025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rsid w:val="00546FE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46FE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6FEA"/>
    <w:rPr>
      <w:sz w:val="22"/>
      <w:szCs w:val="22"/>
      <w:lang w:eastAsia="en-US"/>
    </w:rPr>
  </w:style>
  <w:style w:type="paragraph" w:customStyle="1" w:styleId="ConsPlusNormal">
    <w:name w:val="ConsPlusNormal"/>
    <w:rsid w:val="00546F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46FE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73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User26</cp:lastModifiedBy>
  <cp:revision>2</cp:revision>
  <cp:lastPrinted>2019-04-25T09:29:00Z</cp:lastPrinted>
  <dcterms:created xsi:type="dcterms:W3CDTF">2019-05-14T04:45:00Z</dcterms:created>
  <dcterms:modified xsi:type="dcterms:W3CDTF">2019-05-14T04:45:00Z</dcterms:modified>
</cp:coreProperties>
</file>